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C4AB1" w14:textId="77777777" w:rsidR="002E2261" w:rsidRPr="00CF3E5A" w:rsidRDefault="002E2261" w:rsidP="002E2261">
      <w:pPr>
        <w:spacing w:after="0" w:line="240" w:lineRule="atLeast"/>
        <w:ind w:firstLine="720"/>
        <w:jc w:val="center"/>
        <w:rPr>
          <w:rFonts w:ascii="Cambria Math" w:hAnsi="Cambria Math"/>
          <w:sz w:val="28"/>
          <w:szCs w:val="28"/>
        </w:rPr>
      </w:pPr>
      <w:r w:rsidRPr="00CF3E5A">
        <w:rPr>
          <w:rFonts w:ascii="Cambria Math" w:hAnsi="Cambria Math"/>
          <w:sz w:val="28"/>
          <w:szCs w:val="28"/>
        </w:rPr>
        <w:t>Уважаемые руководители!</w:t>
      </w:r>
    </w:p>
    <w:p w14:paraId="52CA6163" w14:textId="77777777" w:rsidR="002E2261" w:rsidRPr="00CF3E5A" w:rsidRDefault="002E2261" w:rsidP="002E2261">
      <w:pPr>
        <w:spacing w:after="0" w:line="240" w:lineRule="atLeast"/>
        <w:ind w:firstLine="720"/>
        <w:jc w:val="both"/>
        <w:rPr>
          <w:rFonts w:ascii="Cambria Math" w:hAnsi="Cambria Math"/>
          <w:sz w:val="28"/>
          <w:szCs w:val="28"/>
        </w:rPr>
      </w:pPr>
      <w:r w:rsidRPr="00CF3E5A">
        <w:rPr>
          <w:rFonts w:ascii="Cambria Math" w:hAnsi="Cambria Math" w:cs="Calibri"/>
          <w:sz w:val="28"/>
          <w:szCs w:val="28"/>
        </w:rPr>
        <w:t xml:space="preserve">В рамках Года «Учителя, Педагога и Наставника» в знак высочайшей общественной значимости профессии учителя, </w:t>
      </w:r>
      <w:r w:rsidRPr="00CF3E5A">
        <w:rPr>
          <w:rFonts w:ascii="Cambria Math" w:hAnsi="Cambria Math" w:cs="Calibri"/>
          <w:b/>
          <w:bCs/>
          <w:sz w:val="28"/>
          <w:szCs w:val="28"/>
        </w:rPr>
        <w:t>14-17 октября</w:t>
      </w:r>
      <w:r w:rsidRPr="00CF3E5A">
        <w:rPr>
          <w:rFonts w:ascii="Cambria Math" w:hAnsi="Cambria Math" w:cs="Calibri"/>
          <w:sz w:val="28"/>
          <w:szCs w:val="28"/>
        </w:rPr>
        <w:t xml:space="preserve"> состоится </w:t>
      </w:r>
      <w:bookmarkStart w:id="0" w:name="_Hlk144245890"/>
      <w:r w:rsidRPr="00CF3E5A">
        <w:rPr>
          <w:rFonts w:ascii="Cambria Math" w:hAnsi="Cambria Math" w:cs="Calibri"/>
          <w:b/>
          <w:bCs/>
          <w:sz w:val="28"/>
          <w:szCs w:val="28"/>
        </w:rPr>
        <w:t>Международный семинар работников образования «Наследники традиций»</w:t>
      </w:r>
      <w:bookmarkEnd w:id="0"/>
      <w:r w:rsidRPr="00CF3E5A">
        <w:rPr>
          <w:rFonts w:ascii="Cambria Math" w:hAnsi="Cambria Math" w:cs="Calibri"/>
          <w:b/>
          <w:bCs/>
          <w:sz w:val="28"/>
          <w:szCs w:val="28"/>
        </w:rPr>
        <w:t xml:space="preserve">, </w:t>
      </w:r>
      <w:r>
        <w:rPr>
          <w:rFonts w:ascii="Cambria Math" w:hAnsi="Cambria Math" w:cs="Calibri"/>
          <w:sz w:val="28"/>
          <w:szCs w:val="28"/>
        </w:rPr>
        <w:t xml:space="preserve">по приглашению Министерства образования, </w:t>
      </w:r>
      <w:r w:rsidRPr="00961E02">
        <w:rPr>
          <w:rFonts w:ascii="Cambria Math" w:hAnsi="Cambria Math" w:cs="Calibri"/>
          <w:sz w:val="28"/>
          <w:szCs w:val="28"/>
        </w:rPr>
        <w:t xml:space="preserve">департамента культуры г. </w:t>
      </w:r>
      <w:proofErr w:type="spellStart"/>
      <w:r w:rsidRPr="00961E02">
        <w:rPr>
          <w:rFonts w:ascii="Cambria Math" w:hAnsi="Cambria Math" w:cs="Calibri"/>
          <w:sz w:val="28"/>
          <w:szCs w:val="28"/>
        </w:rPr>
        <w:t>Муданцзян</w:t>
      </w:r>
      <w:proofErr w:type="spellEnd"/>
      <w:r w:rsidRPr="00961E02">
        <w:rPr>
          <w:rFonts w:ascii="Cambria Math" w:hAnsi="Cambria Math" w:cs="Calibri"/>
          <w:sz w:val="28"/>
          <w:szCs w:val="28"/>
        </w:rPr>
        <w:t xml:space="preserve"> и</w:t>
      </w:r>
      <w:r>
        <w:rPr>
          <w:rFonts w:ascii="Cambria Math" w:hAnsi="Cambria Math" w:cs="Calibri"/>
          <w:sz w:val="28"/>
          <w:szCs w:val="28"/>
        </w:rPr>
        <w:t xml:space="preserve"> при поддержке</w:t>
      </w:r>
      <w:r w:rsidRPr="00961E02">
        <w:rPr>
          <w:rFonts w:ascii="Cambria Math" w:hAnsi="Cambria Math" w:cs="Calibri"/>
          <w:sz w:val="28"/>
          <w:szCs w:val="28"/>
        </w:rPr>
        <w:t xml:space="preserve"> культурно-образовательного центра </w:t>
      </w:r>
      <w:bookmarkStart w:id="1" w:name="_Hlk144327859"/>
      <w:r w:rsidRPr="00961E02">
        <w:rPr>
          <w:rFonts w:ascii="Cambria Math" w:hAnsi="Cambria Math" w:cs="Calibri"/>
          <w:sz w:val="28"/>
          <w:szCs w:val="28"/>
        </w:rPr>
        <w:t>провинции Хэйлунцзян</w:t>
      </w:r>
      <w:bookmarkEnd w:id="1"/>
      <w:r w:rsidRPr="00961E02">
        <w:rPr>
          <w:rFonts w:ascii="Cambria Math" w:hAnsi="Cambria Math" w:cs="Calibri"/>
          <w:sz w:val="28"/>
          <w:szCs w:val="28"/>
        </w:rPr>
        <w:t>.</w:t>
      </w:r>
      <w:r w:rsidRPr="00CF3E5A">
        <w:rPr>
          <w:rFonts w:ascii="Cambria Math" w:hAnsi="Cambria Math" w:cs="Calibri"/>
          <w:sz w:val="28"/>
          <w:szCs w:val="28"/>
        </w:rPr>
        <w:t xml:space="preserve"> В нём</w:t>
      </w:r>
      <w:r w:rsidRPr="00CF3E5A">
        <w:rPr>
          <w:rFonts w:ascii="Cambria Math" w:hAnsi="Cambria Math"/>
          <w:sz w:val="28"/>
          <w:szCs w:val="28"/>
        </w:rPr>
        <w:t xml:space="preserve"> примут участие представители делегаций образовательных учреждений и учреждений культуры из России и Китая. </w:t>
      </w:r>
      <w:r w:rsidRPr="00CF3E5A">
        <w:rPr>
          <w:rFonts w:ascii="Cambria Math" w:hAnsi="Cambria Math"/>
          <w:b/>
          <w:bCs/>
          <w:sz w:val="28"/>
          <w:szCs w:val="28"/>
        </w:rPr>
        <w:t xml:space="preserve">Место проведения - город </w:t>
      </w:r>
      <w:proofErr w:type="spellStart"/>
      <w:r w:rsidRPr="00CF3E5A">
        <w:rPr>
          <w:rFonts w:ascii="Cambria Math" w:hAnsi="Cambria Math"/>
          <w:b/>
          <w:bCs/>
          <w:sz w:val="28"/>
          <w:szCs w:val="28"/>
        </w:rPr>
        <w:t>Муданьцзян</w:t>
      </w:r>
      <w:proofErr w:type="spellEnd"/>
      <w:r w:rsidRPr="00CF3E5A">
        <w:rPr>
          <w:rFonts w:ascii="Cambria Math" w:hAnsi="Cambria Math"/>
          <w:b/>
          <w:bCs/>
          <w:sz w:val="28"/>
          <w:szCs w:val="28"/>
        </w:rPr>
        <w:t>, КНР.</w:t>
      </w:r>
      <w:r w:rsidRPr="00CF3E5A">
        <w:rPr>
          <w:rFonts w:ascii="Cambria Math" w:hAnsi="Cambria Math"/>
          <w:sz w:val="28"/>
          <w:szCs w:val="28"/>
        </w:rPr>
        <w:t xml:space="preserve"> Главным событием станет Конференция на тему: «Система формирования культурных ценностей творческой личности». </w:t>
      </w:r>
      <w:r w:rsidRPr="00CF3E5A">
        <w:rPr>
          <w:rFonts w:ascii="Cambria Math" w:hAnsi="Cambria Math"/>
          <w:sz w:val="28"/>
          <w:szCs w:val="28"/>
          <w:u w:val="single"/>
        </w:rPr>
        <w:t>В рамках конференции (заочно) учащиеся ваших учреждений могут участвовать в конкурсе рисунка</w:t>
      </w:r>
      <w:r w:rsidRPr="00CF3E5A">
        <w:rPr>
          <w:rFonts w:ascii="Cambria Math" w:hAnsi="Cambria Math"/>
          <w:b/>
          <w:bCs/>
          <w:sz w:val="28"/>
          <w:szCs w:val="28"/>
        </w:rPr>
        <w:t xml:space="preserve"> «Поговорим о Дружбе-2023»</w:t>
      </w:r>
      <w:r w:rsidRPr="00CF3E5A">
        <w:rPr>
          <w:rFonts w:ascii="Cambria Math" w:hAnsi="Cambria Math"/>
          <w:sz w:val="28"/>
          <w:szCs w:val="28"/>
        </w:rPr>
        <w:t xml:space="preserve">. Работы участников не возвращаются. Они участвуют в интерактивной выставке и будут показаны воспитанникам школ искусств Китая. Всем участникам </w:t>
      </w:r>
      <w:r>
        <w:rPr>
          <w:rFonts w:ascii="Cambria Math" w:hAnsi="Cambria Math"/>
          <w:sz w:val="28"/>
          <w:szCs w:val="28"/>
        </w:rPr>
        <w:t xml:space="preserve">конкурса рисунков </w:t>
      </w:r>
      <w:r w:rsidRPr="00CF3E5A">
        <w:rPr>
          <w:rFonts w:ascii="Cambria Math" w:hAnsi="Cambria Math"/>
          <w:sz w:val="28"/>
          <w:szCs w:val="28"/>
        </w:rPr>
        <w:t xml:space="preserve">присваиваются звания Лауреата и Дипломанта I, II, III степени, вручаются дипломы участника Международного конкурса. Педагоги </w:t>
      </w:r>
      <w:r>
        <w:rPr>
          <w:rFonts w:ascii="Cambria Math" w:hAnsi="Cambria Math"/>
          <w:sz w:val="28"/>
          <w:szCs w:val="28"/>
        </w:rPr>
        <w:t xml:space="preserve">участники семинара, </w:t>
      </w:r>
      <w:r w:rsidRPr="00CF3E5A">
        <w:rPr>
          <w:rFonts w:ascii="Cambria Math" w:hAnsi="Cambria Math"/>
          <w:sz w:val="28"/>
          <w:szCs w:val="28"/>
        </w:rPr>
        <w:t>будут привлечены в судейскую бригаду и получат судейски</w:t>
      </w:r>
      <w:r>
        <w:rPr>
          <w:rFonts w:ascii="Cambria Math" w:hAnsi="Cambria Math"/>
          <w:sz w:val="28"/>
          <w:szCs w:val="28"/>
        </w:rPr>
        <w:t>е</w:t>
      </w:r>
      <w:r w:rsidRPr="00CF3E5A">
        <w:rPr>
          <w:rFonts w:ascii="Cambria Math" w:hAnsi="Cambria Math"/>
          <w:sz w:val="28"/>
          <w:szCs w:val="28"/>
        </w:rPr>
        <w:t xml:space="preserve"> Сертификаты и Сертификат участника семинара.</w:t>
      </w:r>
    </w:p>
    <w:p w14:paraId="3906E65C" w14:textId="77777777" w:rsidR="002E2261" w:rsidRPr="00CF3E5A" w:rsidRDefault="002E2261" w:rsidP="002E2261">
      <w:pPr>
        <w:spacing w:after="0" w:line="240" w:lineRule="atLeast"/>
        <w:ind w:firstLine="720"/>
        <w:jc w:val="both"/>
        <w:rPr>
          <w:rFonts w:ascii="Cambria Math" w:hAnsi="Cambria Math"/>
          <w:sz w:val="28"/>
          <w:szCs w:val="28"/>
        </w:rPr>
      </w:pPr>
      <w:r w:rsidRPr="00CF3E5A">
        <w:rPr>
          <w:rFonts w:ascii="Cambria Math" w:hAnsi="Cambria Math"/>
          <w:sz w:val="28"/>
          <w:szCs w:val="28"/>
        </w:rPr>
        <w:t>На Конференции Педагог представляет своё учреждение. Это может быть презентация, фото или видеоотчёт, другая форма доклада.</w:t>
      </w:r>
    </w:p>
    <w:p w14:paraId="58C037A1" w14:textId="77777777" w:rsidR="002E2261" w:rsidRPr="00CF3E5A" w:rsidRDefault="002E2261" w:rsidP="002E2261">
      <w:pPr>
        <w:spacing w:after="0" w:line="240" w:lineRule="atLeast"/>
        <w:ind w:firstLine="720"/>
        <w:jc w:val="both"/>
        <w:rPr>
          <w:rFonts w:ascii="Cambria Math" w:hAnsi="Cambria Math"/>
          <w:sz w:val="28"/>
          <w:szCs w:val="28"/>
        </w:rPr>
      </w:pPr>
      <w:r w:rsidRPr="00CF3E5A">
        <w:rPr>
          <w:rFonts w:ascii="Cambria Math" w:hAnsi="Cambria Math"/>
          <w:sz w:val="28"/>
          <w:szCs w:val="28"/>
        </w:rPr>
        <w:t>Педагог, глава делегации (не более трёх человек от учреждения), командированный от своего кружка/студии/ОУ с рисунками детей - участников конкурса едет на Семинар бесплатно при условии оплаты оргвзноса за участие 20 и более работ</w:t>
      </w:r>
      <w:r>
        <w:rPr>
          <w:rFonts w:ascii="Cambria Math" w:hAnsi="Cambria Math"/>
          <w:sz w:val="28"/>
          <w:szCs w:val="28"/>
        </w:rPr>
        <w:t xml:space="preserve"> - каждый</w:t>
      </w:r>
      <w:r w:rsidRPr="00CF3E5A">
        <w:rPr>
          <w:rFonts w:ascii="Cambria Math" w:hAnsi="Cambria Math"/>
          <w:sz w:val="28"/>
          <w:szCs w:val="28"/>
        </w:rPr>
        <w:t xml:space="preserve">. При меньшем количестве работ стоимость участия в Семинаре рассчитывается индивидуально. </w:t>
      </w:r>
    </w:p>
    <w:p w14:paraId="6122FE04" w14:textId="77777777" w:rsidR="002E2261" w:rsidRPr="00CF3E5A" w:rsidRDefault="002E2261" w:rsidP="002E2261">
      <w:pPr>
        <w:spacing w:after="0" w:line="240" w:lineRule="atLeast"/>
        <w:ind w:firstLine="720"/>
        <w:jc w:val="both"/>
        <w:rPr>
          <w:rFonts w:ascii="Cambria Math" w:hAnsi="Cambria Math"/>
          <w:sz w:val="28"/>
          <w:szCs w:val="28"/>
        </w:rPr>
      </w:pPr>
      <w:r w:rsidRPr="00CF3E5A">
        <w:rPr>
          <w:rFonts w:ascii="Cambria Math" w:hAnsi="Cambria Math"/>
          <w:sz w:val="28"/>
          <w:szCs w:val="28"/>
        </w:rPr>
        <w:t xml:space="preserve">Вопросы по оформлению заявок, оплате путевки и </w:t>
      </w:r>
      <w:proofErr w:type="spellStart"/>
      <w:r w:rsidRPr="00CF3E5A">
        <w:rPr>
          <w:rFonts w:ascii="Cambria Math" w:hAnsi="Cambria Math"/>
          <w:sz w:val="28"/>
          <w:szCs w:val="28"/>
        </w:rPr>
        <w:t>оргвноса</w:t>
      </w:r>
      <w:proofErr w:type="spellEnd"/>
      <w:r w:rsidRPr="00CF3E5A">
        <w:rPr>
          <w:rFonts w:ascii="Cambria Math" w:hAnsi="Cambria Math"/>
          <w:sz w:val="28"/>
          <w:szCs w:val="28"/>
        </w:rPr>
        <w:t xml:space="preserve">, </w:t>
      </w:r>
      <w:proofErr w:type="spellStart"/>
      <w:r w:rsidRPr="00CF3E5A">
        <w:rPr>
          <w:rFonts w:ascii="Cambria Math" w:hAnsi="Cambria Math"/>
          <w:sz w:val="28"/>
          <w:szCs w:val="28"/>
        </w:rPr>
        <w:t>WhatsApp</w:t>
      </w:r>
      <w:proofErr w:type="spellEnd"/>
      <w:r w:rsidRPr="00CF3E5A">
        <w:rPr>
          <w:rFonts w:ascii="Cambria Math" w:hAnsi="Cambria Math"/>
          <w:sz w:val="28"/>
          <w:szCs w:val="28"/>
        </w:rPr>
        <w:t xml:space="preserve"> 89046262054 (Ольга Юрьевна)</w:t>
      </w:r>
    </w:p>
    <w:p w14:paraId="05E4932D" w14:textId="77777777" w:rsidR="00A520B5" w:rsidRDefault="00A520B5" w:rsidP="002E2261">
      <w:pPr>
        <w:spacing w:after="0"/>
      </w:pPr>
    </w:p>
    <w:sectPr w:rsidR="00A520B5" w:rsidSect="00851184">
      <w:pgSz w:w="12240" w:h="15840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003"/>
    <w:rsid w:val="002E2261"/>
    <w:rsid w:val="00A520B5"/>
    <w:rsid w:val="00EE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73840-17AA-403B-A525-3AF856D9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261"/>
    <w:rPr>
      <w:rFonts w:eastAsiaTheme="minorEastAsia" w:cs="Times New Roman"/>
      <w:kern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2</cp:revision>
  <dcterms:created xsi:type="dcterms:W3CDTF">2023-08-30T12:47:00Z</dcterms:created>
  <dcterms:modified xsi:type="dcterms:W3CDTF">2023-08-30T12:47:00Z</dcterms:modified>
</cp:coreProperties>
</file>